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2639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considerações relacionadas</w:t>
      </w:r>
    </w:p>
    <w:p w:rsidR="002639B5" w:rsidRDefault="002639B5">
      <w:pPr>
        <w:rPr>
          <w:rFonts w:ascii="Arial" w:hAnsi="Arial" w:cs="Arial"/>
          <w:sz w:val="24"/>
          <w:szCs w:val="24"/>
        </w:rPr>
      </w:pPr>
    </w:p>
    <w:p w:rsidR="002639B5" w:rsidRDefault="002639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há valor maior que o de Deus, desde que Ele fez tudo e </w:t>
      </w:r>
      <w:r w:rsidR="009E3AC7">
        <w:rPr>
          <w:rFonts w:ascii="Arial" w:hAnsi="Arial" w:cs="Arial"/>
          <w:sz w:val="24"/>
          <w:szCs w:val="24"/>
        </w:rPr>
        <w:t xml:space="preserve">está </w:t>
      </w:r>
      <w:r w:rsidR="00E45B72">
        <w:rPr>
          <w:rFonts w:ascii="Arial" w:hAnsi="Arial" w:cs="Arial"/>
          <w:sz w:val="24"/>
          <w:szCs w:val="24"/>
        </w:rPr>
        <w:t>criando tudo, tudo está correndo</w:t>
      </w:r>
      <w:r>
        <w:rPr>
          <w:rFonts w:ascii="Arial" w:hAnsi="Arial" w:cs="Arial"/>
          <w:sz w:val="24"/>
          <w:szCs w:val="24"/>
        </w:rPr>
        <w:t xml:space="preserve"> por conta d’Ele, então Ele é o dono de tudo: a mania de gente não dar para Ele o valor que Ele merece e o ficar comparando com o homem, assim como envolvido com coisas materiais, isto só faz é rebaixar o valor que Deus possui.</w:t>
      </w:r>
    </w:p>
    <w:p w:rsidR="002639B5" w:rsidRDefault="002639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Precisamos entender que homem nunca teve nem terá poderes para </w:t>
      </w:r>
      <w:r w:rsidR="00E45B72">
        <w:rPr>
          <w:rFonts w:ascii="Arial" w:hAnsi="Arial" w:cs="Arial"/>
          <w:sz w:val="24"/>
          <w:szCs w:val="24"/>
        </w:rPr>
        <w:t xml:space="preserve">criar nada: </w:t>
      </w:r>
      <w:r>
        <w:rPr>
          <w:rFonts w:ascii="Arial" w:hAnsi="Arial" w:cs="Arial"/>
          <w:sz w:val="24"/>
          <w:szCs w:val="24"/>
        </w:rPr>
        <w:t xml:space="preserve"> ele só faz usufruir, conservar e transformar as coisas que Deus entregou para ele.</w:t>
      </w:r>
    </w:p>
    <w:p w:rsidR="002639B5" w:rsidRDefault="002639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bom entender que sem Deus, nem o homem, nem coisa </w:t>
      </w:r>
      <w:r w:rsidR="009E3AC7">
        <w:rPr>
          <w:rFonts w:ascii="Arial" w:hAnsi="Arial" w:cs="Arial"/>
          <w:sz w:val="24"/>
          <w:szCs w:val="24"/>
        </w:rPr>
        <w:t>alguma poderia vi</w:t>
      </w:r>
      <w:r w:rsidR="00E45B72">
        <w:rPr>
          <w:rFonts w:ascii="Arial" w:hAnsi="Arial" w:cs="Arial"/>
          <w:sz w:val="24"/>
          <w:szCs w:val="24"/>
        </w:rPr>
        <w:t>r a existir:</w:t>
      </w:r>
      <w:r w:rsidR="009E3AC7">
        <w:rPr>
          <w:rFonts w:ascii="Arial" w:hAnsi="Arial" w:cs="Arial"/>
          <w:sz w:val="24"/>
          <w:szCs w:val="24"/>
        </w:rPr>
        <w:t xml:space="preserve"> então, sem Deus, nenhum santo existiria, no entanto, existem, mas só têm valor aquele que a gente der: se a mãe, o pai das crianças apontarem para cada imagem, explicando para elas nas igrejas: - aquele ali é Jesus Cristo pregado na cruz, ali é a imagem de Maria, Mãe d’Ele, aquele é São José, aquele outro é Santo Antônio, o outro é São Sebastião, então, tudo só tem o valor que se der.</w:t>
      </w:r>
    </w:p>
    <w:p w:rsidR="009E3AC7" w:rsidRDefault="009E3A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professor, se for ateu, poderá dizer para seus alunos:- que nada, imagens são feitas de gesso, de barro, de madeiras, e as es</w:t>
      </w:r>
      <w:r w:rsidR="00E45B72">
        <w:rPr>
          <w:rFonts w:ascii="Arial" w:hAnsi="Arial" w:cs="Arial"/>
          <w:sz w:val="24"/>
          <w:szCs w:val="24"/>
        </w:rPr>
        <w:t>tampas são de papel, de papelão: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então seria a mesma coisa de dizer que nada vale nada.</w:t>
      </w:r>
    </w:p>
    <w:p w:rsidR="009E3AC7" w:rsidRDefault="009E3A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o homem consciente, poderá esclarecer que Deus é tudo, mestre dos mestres, magnífico, onipotente, eficiente, suficiente, inteligente, independente.</w:t>
      </w:r>
    </w:p>
    <w:p w:rsidR="009E3AC7" w:rsidRPr="002639B5" w:rsidRDefault="009E3A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bom é deixar de falar que Deus é o Rei e o homem lá de cima, assim como dizer que Jesus Cristo é filho do homem, só pode ser um caso de desconsideração.</w:t>
      </w:r>
    </w:p>
    <w:sectPr w:rsidR="009E3AC7" w:rsidRPr="002639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5"/>
    <w:rsid w:val="002639B5"/>
    <w:rsid w:val="009E3AC7"/>
    <w:rsid w:val="00AF7505"/>
    <w:rsid w:val="00E4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A237A-ABFD-4684-B155-0584B518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2024-08-05T00:10:00Z</dcterms:created>
  <dcterms:modified xsi:type="dcterms:W3CDTF">2024-08-05T00:34:00Z</dcterms:modified>
</cp:coreProperties>
</file>